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C858" w14:textId="77777777" w:rsidR="008670CF" w:rsidRPr="00C636E5" w:rsidRDefault="008670CF" w:rsidP="008670CF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Town Board Member’s Present</w:t>
      </w:r>
    </w:p>
    <w:p w14:paraId="1DB3BDF3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Roger Reep, Town Supervisor</w:t>
      </w:r>
    </w:p>
    <w:p w14:paraId="138ACEEC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Mike Crandall – Deputy Town Supervisor</w:t>
      </w:r>
    </w:p>
    <w:p w14:paraId="25812D7E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Bill Deming, Council Member</w:t>
      </w:r>
    </w:p>
    <w:p w14:paraId="67BB0B78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</w:p>
    <w:p w14:paraId="0DB3EC7D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Absent</w:t>
      </w:r>
    </w:p>
    <w:p w14:paraId="14656FAA" w14:textId="77777777" w:rsidR="00C636E5" w:rsidRPr="00C636E5" w:rsidRDefault="00C636E5" w:rsidP="008670CF">
      <w:pPr>
        <w:spacing w:after="0" w:line="240" w:lineRule="auto"/>
        <w:rPr>
          <w:rFonts w:ascii="Walbaum Text" w:hAnsi="Walbaum Text"/>
          <w:b/>
          <w:bCs/>
        </w:rPr>
      </w:pPr>
    </w:p>
    <w:p w14:paraId="4A842E7B" w14:textId="7AF9AD2D" w:rsidR="008670CF" w:rsidRPr="00C636E5" w:rsidRDefault="00C636E5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Crystal McCannon, Council Member</w:t>
      </w:r>
    </w:p>
    <w:p w14:paraId="4BF811EE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Garrett Dupree, Council Member</w:t>
      </w:r>
    </w:p>
    <w:p w14:paraId="06D4AADC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</w:p>
    <w:p w14:paraId="27AB73C5" w14:textId="77777777" w:rsidR="008670CF" w:rsidRPr="00C636E5" w:rsidRDefault="008670CF" w:rsidP="008670CF">
      <w:pPr>
        <w:rPr>
          <w:rFonts w:ascii="Walbaum Text" w:hAnsi="Walbaum Text"/>
          <w:b/>
          <w:bCs/>
        </w:rPr>
      </w:pPr>
      <w:proofErr w:type="gramStart"/>
      <w:r w:rsidRPr="00C636E5">
        <w:rPr>
          <w:rFonts w:ascii="Walbaum Text" w:hAnsi="Walbaum Text"/>
          <w:b/>
          <w:bCs/>
        </w:rPr>
        <w:t>Also</w:t>
      </w:r>
      <w:proofErr w:type="gramEnd"/>
      <w:r w:rsidRPr="00C636E5">
        <w:rPr>
          <w:rFonts w:ascii="Walbaum Text" w:hAnsi="Walbaum Text"/>
          <w:b/>
          <w:bCs/>
        </w:rPr>
        <w:t xml:space="preserve"> in Attendance</w:t>
      </w:r>
    </w:p>
    <w:p w14:paraId="778508BB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Callie Perry, Town Clerk</w:t>
      </w:r>
    </w:p>
    <w:p w14:paraId="45ACE8AB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Dee Hill, Historian</w:t>
      </w:r>
    </w:p>
    <w:p w14:paraId="1566AFFB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Kevin Putman, Highway Superintendent</w:t>
      </w:r>
      <w:r w:rsidRPr="00C636E5">
        <w:rPr>
          <w:rFonts w:ascii="Walbaum Text" w:hAnsi="Walbaum Text"/>
        </w:rPr>
        <w:tab/>
      </w:r>
    </w:p>
    <w:p w14:paraId="1F79EB14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Jim Bixby, Code Enforcement Officer</w:t>
      </w:r>
    </w:p>
    <w:p w14:paraId="233C2F44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Kim Clark, Court Clerk &amp; Assessor</w:t>
      </w:r>
    </w:p>
    <w:p w14:paraId="13A7DB06" w14:textId="5B190E1C" w:rsidR="00C636E5" w:rsidRPr="00C636E5" w:rsidRDefault="00C636E5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Richard Biggio, ZBA Chair</w:t>
      </w:r>
    </w:p>
    <w:p w14:paraId="74752BCE" w14:textId="529EADD9" w:rsidR="00C636E5" w:rsidRPr="00C636E5" w:rsidRDefault="00C636E5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>Dylan Hill, Highway Department</w:t>
      </w:r>
    </w:p>
    <w:p w14:paraId="0438B9FB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</w:p>
    <w:p w14:paraId="0F437434" w14:textId="77777777" w:rsidR="008670CF" w:rsidRPr="00C636E5" w:rsidRDefault="008670CF" w:rsidP="008670CF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Public Attendance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670CF" w:rsidRPr="00C636E5" w14:paraId="78C0E0A7" w14:textId="77777777" w:rsidTr="002752F1">
        <w:tc>
          <w:tcPr>
            <w:tcW w:w="4675" w:type="dxa"/>
          </w:tcPr>
          <w:p w14:paraId="29CDB433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Dave Fuller</w:t>
            </w:r>
          </w:p>
        </w:tc>
        <w:tc>
          <w:tcPr>
            <w:tcW w:w="4675" w:type="dxa"/>
          </w:tcPr>
          <w:p w14:paraId="5386E30A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Linda Swan</w:t>
            </w:r>
          </w:p>
        </w:tc>
      </w:tr>
      <w:tr w:rsidR="008670CF" w:rsidRPr="00C636E5" w14:paraId="1CF44181" w14:textId="77777777" w:rsidTr="002752F1">
        <w:tc>
          <w:tcPr>
            <w:tcW w:w="4675" w:type="dxa"/>
          </w:tcPr>
          <w:p w14:paraId="1A7767B2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Art Gotshall</w:t>
            </w:r>
          </w:p>
        </w:tc>
        <w:tc>
          <w:tcPr>
            <w:tcW w:w="4675" w:type="dxa"/>
          </w:tcPr>
          <w:p w14:paraId="71D1E968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Gordy Ward</w:t>
            </w:r>
          </w:p>
        </w:tc>
      </w:tr>
      <w:tr w:rsidR="008670CF" w:rsidRPr="00C636E5" w14:paraId="1E3757F2" w14:textId="77777777" w:rsidTr="002752F1">
        <w:tc>
          <w:tcPr>
            <w:tcW w:w="4675" w:type="dxa"/>
          </w:tcPr>
          <w:p w14:paraId="6181BC1E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Kim Gotshall</w:t>
            </w:r>
          </w:p>
        </w:tc>
        <w:tc>
          <w:tcPr>
            <w:tcW w:w="4675" w:type="dxa"/>
          </w:tcPr>
          <w:p w14:paraId="491AA4F6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Gerry Gross</w:t>
            </w:r>
          </w:p>
        </w:tc>
      </w:tr>
      <w:tr w:rsidR="008670CF" w:rsidRPr="00C636E5" w14:paraId="495F5E1B" w14:textId="77777777" w:rsidTr="002752F1">
        <w:tc>
          <w:tcPr>
            <w:tcW w:w="4675" w:type="dxa"/>
          </w:tcPr>
          <w:p w14:paraId="4C35ABF1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Brenda Ward</w:t>
            </w:r>
          </w:p>
        </w:tc>
        <w:tc>
          <w:tcPr>
            <w:tcW w:w="4675" w:type="dxa"/>
          </w:tcPr>
          <w:p w14:paraId="42120BE6" w14:textId="77777777" w:rsidR="008670CF" w:rsidRPr="00C636E5" w:rsidRDefault="008670CF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Brad Drake</w:t>
            </w:r>
          </w:p>
        </w:tc>
      </w:tr>
      <w:tr w:rsidR="00C636E5" w:rsidRPr="00C636E5" w14:paraId="542AB78C" w14:textId="77777777" w:rsidTr="002752F1">
        <w:tc>
          <w:tcPr>
            <w:tcW w:w="4675" w:type="dxa"/>
          </w:tcPr>
          <w:p w14:paraId="62F98167" w14:textId="63E45A03" w:rsidR="00C636E5" w:rsidRPr="00C636E5" w:rsidRDefault="00C636E5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Kathi Plumley</w:t>
            </w:r>
          </w:p>
        </w:tc>
        <w:tc>
          <w:tcPr>
            <w:tcW w:w="4675" w:type="dxa"/>
          </w:tcPr>
          <w:p w14:paraId="18E63FCF" w14:textId="5BD911D2" w:rsidR="00C636E5" w:rsidRPr="00C636E5" w:rsidRDefault="00C636E5" w:rsidP="002752F1">
            <w:pPr>
              <w:rPr>
                <w:rFonts w:ascii="Walbaum Text" w:hAnsi="Walbaum Text"/>
              </w:rPr>
            </w:pPr>
            <w:r w:rsidRPr="00C636E5">
              <w:rPr>
                <w:rFonts w:ascii="Walbaum Text" w:hAnsi="Walbaum Text"/>
              </w:rPr>
              <w:t>Andy Olmetti</w:t>
            </w:r>
          </w:p>
        </w:tc>
      </w:tr>
    </w:tbl>
    <w:p w14:paraId="6AAA0CB2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</w:p>
    <w:p w14:paraId="18B5EF2B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  <w:r w:rsidRPr="00C636E5">
        <w:rPr>
          <w:rFonts w:ascii="Walbaum Text" w:hAnsi="Walbaum Text"/>
        </w:rPr>
        <w:t xml:space="preserve">Town Board meeting called to order at 7 pm with Pledge. </w:t>
      </w:r>
    </w:p>
    <w:p w14:paraId="16A50AAF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</w:rPr>
      </w:pPr>
    </w:p>
    <w:p w14:paraId="549788AE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Reports Submitted</w:t>
      </w:r>
    </w:p>
    <w:p w14:paraId="54636263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</w:p>
    <w:p w14:paraId="03C24E61" w14:textId="77777777" w:rsidR="008670CF" w:rsidRPr="00C636E5" w:rsidRDefault="008670CF" w:rsidP="008670CF">
      <w:pPr>
        <w:rPr>
          <w:rFonts w:ascii="Walbaum Text" w:hAnsi="Walbaum Text"/>
        </w:rPr>
      </w:pPr>
      <w:r w:rsidRPr="00C636E5">
        <w:rPr>
          <w:rFonts w:ascii="Walbaum Text" w:hAnsi="Walbaum Text"/>
        </w:rPr>
        <w:t>Town Clerk, Code, Dog Control, Highway, Historian, Court, Assessor &amp; Supervisor</w:t>
      </w:r>
    </w:p>
    <w:p w14:paraId="50458D9E" w14:textId="77777777" w:rsidR="008670CF" w:rsidRPr="00C636E5" w:rsidRDefault="008670CF" w:rsidP="008670CF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Minutes</w:t>
      </w:r>
    </w:p>
    <w:p w14:paraId="1756D0F3" w14:textId="4323CCFF" w:rsidR="008670CF" w:rsidRPr="00C636E5" w:rsidRDefault="008670CF" w:rsidP="008670CF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Motion to approve </w:t>
      </w:r>
      <w:r w:rsidR="00C636E5" w:rsidRPr="00C636E5">
        <w:rPr>
          <w:rFonts w:ascii="Walbaum Text" w:hAnsi="Walbaum Text"/>
          <w:b/>
          <w:bCs/>
        </w:rPr>
        <w:t>June 10</w:t>
      </w:r>
      <w:r w:rsidRPr="00C636E5">
        <w:rPr>
          <w:rFonts w:ascii="Walbaum Text" w:hAnsi="Walbaum Text"/>
          <w:b/>
          <w:bCs/>
        </w:rPr>
        <w:t xml:space="preserve">, </w:t>
      </w:r>
      <w:proofErr w:type="gramStart"/>
      <w:r w:rsidRPr="00C636E5">
        <w:rPr>
          <w:rFonts w:ascii="Walbaum Text" w:hAnsi="Walbaum Text"/>
          <w:b/>
          <w:bCs/>
        </w:rPr>
        <w:t>2026</w:t>
      </w:r>
      <w:proofErr w:type="gramEnd"/>
      <w:r w:rsidRPr="00C636E5">
        <w:rPr>
          <w:rFonts w:ascii="Walbaum Text" w:hAnsi="Walbaum Text"/>
          <w:b/>
          <w:bCs/>
        </w:rPr>
        <w:t xml:space="preserve"> minutes.</w:t>
      </w:r>
    </w:p>
    <w:p w14:paraId="789AB8FD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</w:p>
    <w:p w14:paraId="62B7C362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Roger Reep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3ECF8202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Mike Crandall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39BB66C9" w14:textId="7AD6F3BD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Crystal McCannon</w:t>
      </w:r>
      <w:r w:rsidRPr="00C636E5">
        <w:rPr>
          <w:rFonts w:ascii="Walbaum Text" w:hAnsi="Walbaum Text"/>
          <w:b/>
          <w:bCs/>
        </w:rPr>
        <w:tab/>
      </w:r>
      <w:r w:rsidR="00C636E5" w:rsidRPr="00C636E5">
        <w:rPr>
          <w:rFonts w:ascii="Walbaum Text" w:hAnsi="Walbaum Text"/>
          <w:b/>
          <w:bCs/>
        </w:rPr>
        <w:t>ABSENT</w:t>
      </w:r>
    </w:p>
    <w:p w14:paraId="6563019D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Bill Deming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2241C0A6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Garrett Dupree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ABSENT</w:t>
      </w:r>
    </w:p>
    <w:p w14:paraId="4F886743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</w:p>
    <w:p w14:paraId="3EEE4FB4" w14:textId="77777777" w:rsidR="008670CF" w:rsidRPr="00C636E5" w:rsidRDefault="008670CF" w:rsidP="008670CF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PASSED.</w:t>
      </w:r>
    </w:p>
    <w:p w14:paraId="41F5680A" w14:textId="77777777" w:rsidR="00EB5A67" w:rsidRDefault="00EB5A67">
      <w:pPr>
        <w:rPr>
          <w:rFonts w:ascii="Walbaum Text" w:hAnsi="Walbaum Text"/>
          <w:b/>
          <w:bCs/>
        </w:rPr>
      </w:pPr>
    </w:p>
    <w:p w14:paraId="285F7F44" w14:textId="62C88724" w:rsidR="00C636E5" w:rsidRPr="00C636E5" w:rsidRDefault="00C636E5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Action Items</w:t>
      </w:r>
    </w:p>
    <w:p w14:paraId="1C1A3F6F" w14:textId="77777777" w:rsidR="00C636E5" w:rsidRPr="00C636E5" w:rsidRDefault="00C636E5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Consult Associat</w:t>
      </w:r>
      <w:r w:rsidRPr="00C636E5">
        <w:rPr>
          <w:rFonts w:ascii="Walbaum Text" w:hAnsi="Walbaum Text"/>
          <w:b/>
          <w:bCs/>
        </w:rPr>
        <w:t>ion</w:t>
      </w:r>
      <w:r w:rsidRPr="00C636E5">
        <w:rPr>
          <w:rFonts w:ascii="Walbaum Text" w:hAnsi="Walbaum Text"/>
          <w:b/>
          <w:bCs/>
        </w:rPr>
        <w:t xml:space="preserve"> of Towns on Garrett case</w:t>
      </w:r>
    </w:p>
    <w:p w14:paraId="7C562227" w14:textId="3600349B" w:rsidR="00C636E5" w:rsidRDefault="00C636E5">
      <w:pPr>
        <w:rPr>
          <w:rFonts w:ascii="Walbaum Text" w:hAnsi="Walbaum Text"/>
        </w:rPr>
      </w:pPr>
      <w:r w:rsidRPr="00C636E5">
        <w:rPr>
          <w:rFonts w:ascii="Walbaum Text" w:hAnsi="Walbaum Text"/>
        </w:rPr>
        <w:t>Take the Garrett Dupree / oath issue to the Associates of Towns, request guidance on whether the town can require/sanction and what formal steps to take; report back to the board with recommended next steps and any legal input.</w:t>
      </w:r>
    </w:p>
    <w:p w14:paraId="287C54F5" w14:textId="77777777" w:rsidR="00C636E5" w:rsidRDefault="00C636E5">
      <w:pPr>
        <w:rPr>
          <w:rFonts w:ascii="Walbaum Text" w:hAnsi="Walbaum Text"/>
        </w:rPr>
      </w:pPr>
      <w:proofErr w:type="gramStart"/>
      <w:r w:rsidRPr="00C636E5">
        <w:rPr>
          <w:rFonts w:ascii="Walbaum Text" w:hAnsi="Walbaum Text"/>
          <w:b/>
          <w:bCs/>
        </w:rPr>
        <w:t>Double</w:t>
      </w:r>
      <w:r w:rsidRPr="00C636E5">
        <w:rPr>
          <w:rFonts w:ascii="Walbaum Text" w:hAnsi="Walbaum Text"/>
          <w:b/>
          <w:bCs/>
        </w:rPr>
        <w:noBreakHyphen/>
        <w:t>check</w:t>
      </w:r>
      <w:proofErr w:type="gramEnd"/>
      <w:r w:rsidRPr="00C636E5">
        <w:rPr>
          <w:rFonts w:ascii="Walbaum Text" w:hAnsi="Walbaum Text"/>
          <w:b/>
          <w:bCs/>
        </w:rPr>
        <w:t xml:space="preserve"> Garrett oath record</w:t>
      </w:r>
    </w:p>
    <w:p w14:paraId="11F61B9E" w14:textId="77777777" w:rsidR="00C636E5" w:rsidRDefault="00C636E5">
      <w:pPr>
        <w:rPr>
          <w:rFonts w:ascii="Walbaum Text" w:hAnsi="Walbaum Text"/>
        </w:rPr>
      </w:pPr>
      <w:r w:rsidRPr="00C636E5">
        <w:rPr>
          <w:rFonts w:ascii="Walbaum Text" w:hAnsi="Walbaum Text"/>
        </w:rPr>
        <w:t xml:space="preserve">Verify in town records whether Garrett Dupree signed the required oath (confirm with town clerk files) and report findings to the board; if </w:t>
      </w:r>
      <w:proofErr w:type="gramStart"/>
      <w:r w:rsidRPr="00C636E5">
        <w:rPr>
          <w:rFonts w:ascii="Walbaum Text" w:hAnsi="Walbaum Text"/>
        </w:rPr>
        <w:t>no</w:t>
      </w:r>
      <w:proofErr w:type="gramEnd"/>
      <w:r w:rsidRPr="00C636E5">
        <w:rPr>
          <w:rFonts w:ascii="Walbaum Text" w:hAnsi="Walbaum Text"/>
        </w:rPr>
        <w:t xml:space="preserve"> record, initiate formal outreach (certified letter) as discussed.</w:t>
      </w:r>
    </w:p>
    <w:p w14:paraId="056E0E28" w14:textId="77777777" w:rsidR="00C636E5" w:rsidRDefault="00C636E5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Obtain lawyer breakdown before approving bills</w:t>
      </w:r>
    </w:p>
    <w:p w14:paraId="3012718F" w14:textId="5D1FAC16" w:rsidR="00C636E5" w:rsidRDefault="00C636E5">
      <w:pPr>
        <w:rPr>
          <w:rFonts w:ascii="Walbaum Text" w:hAnsi="Walbaum Text"/>
        </w:rPr>
      </w:pPr>
      <w:r w:rsidRPr="00C636E5">
        <w:rPr>
          <w:rFonts w:ascii="Walbaum Text" w:hAnsi="Walbaum Text"/>
        </w:rPr>
        <w:t xml:space="preserve">Request from the town lawyer a full breakdown of recent legal activity and costs (itemized bills, phone call logs, purpose of work) so the </w:t>
      </w:r>
      <w:r>
        <w:rPr>
          <w:rFonts w:ascii="Walbaum Text" w:hAnsi="Walbaum Text"/>
        </w:rPr>
        <w:t>B</w:t>
      </w:r>
      <w:r w:rsidRPr="00C636E5">
        <w:rPr>
          <w:rFonts w:ascii="Walbaum Text" w:hAnsi="Walbaum Text"/>
        </w:rPr>
        <w:t>oard can review before approving payment of outstanding legal invoices.</w:t>
      </w:r>
    </w:p>
    <w:p w14:paraId="7930B225" w14:textId="168F1648" w:rsidR="00C636E5" w:rsidRDefault="00C636E5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Prepare and submit grant applications</w:t>
      </w:r>
    </w:p>
    <w:p w14:paraId="31DD7284" w14:textId="77777777" w:rsidR="00C636E5" w:rsidRDefault="00C636E5">
      <w:pPr>
        <w:rPr>
          <w:rFonts w:ascii="Walbaum Text" w:hAnsi="Walbaum Text"/>
        </w:rPr>
      </w:pPr>
      <w:r w:rsidRPr="00C636E5">
        <w:rPr>
          <w:rFonts w:ascii="Walbaum Text" w:hAnsi="Walbaum Text"/>
        </w:rPr>
        <w:t>Compile quotes and complete grant applications (virtual</w:t>
      </w:r>
      <w:r w:rsidRPr="00C636E5">
        <w:rPr>
          <w:rFonts w:ascii="Walbaum Text" w:hAnsi="Walbaum Text"/>
        </w:rPr>
        <w:noBreakHyphen/>
        <w:t>hearing equipment, standby generator, tent/chairs, exhaust fans where eligible) aiming to meet the Sept 1 paperwork deadline; bring a motion to the next meeting to authorize submission.</w:t>
      </w:r>
    </w:p>
    <w:p w14:paraId="59779E09" w14:textId="77777777" w:rsidR="00C636E5" w:rsidRPr="00C636E5" w:rsidRDefault="00C636E5">
      <w:pPr>
        <w:rPr>
          <w:rFonts w:ascii="Walbaum Text" w:hAnsi="Walbaum Text"/>
          <w:b/>
          <w:bCs/>
        </w:rPr>
      </w:pPr>
      <w:r w:rsidRPr="00C636E5">
        <w:rPr>
          <w:rFonts w:ascii="Walbaum Text" w:hAnsi="Walbaum Text"/>
        </w:rPr>
        <w:lastRenderedPageBreak/>
        <w:br/>
      </w:r>
      <w:r w:rsidRPr="00C636E5">
        <w:rPr>
          <w:rFonts w:ascii="Walbaum Text" w:hAnsi="Walbaum Text"/>
          <w:b/>
          <w:bCs/>
        </w:rPr>
        <w:t>Request photo and retrieval of plate tamper</w:t>
      </w:r>
    </w:p>
    <w:p w14:paraId="60C7863A" w14:textId="04516C41" w:rsidR="00C636E5" w:rsidRDefault="00C636E5">
      <w:pPr>
        <w:rPr>
          <w:rFonts w:ascii="Walbaum Text" w:hAnsi="Walbaum Text"/>
        </w:rPr>
      </w:pPr>
      <w:r w:rsidRPr="00C636E5">
        <w:rPr>
          <w:rFonts w:ascii="Walbaum Text" w:hAnsi="Walbaum Text"/>
        </w:rPr>
        <w:t>Confirm with on</w:t>
      </w:r>
      <w:r w:rsidRPr="00C636E5">
        <w:rPr>
          <w:rFonts w:ascii="Walbaum Text" w:hAnsi="Walbaum Text"/>
        </w:rPr>
        <w:noBreakHyphen/>
        <w:t xml:space="preserve">site staff (Mike) that the plate tamper is photographed and returned to central storage; ensure photo is provided to the </w:t>
      </w:r>
      <w:r>
        <w:rPr>
          <w:rFonts w:ascii="Walbaum Text" w:hAnsi="Walbaum Text"/>
        </w:rPr>
        <w:t>B</w:t>
      </w:r>
      <w:r w:rsidRPr="00C636E5">
        <w:rPr>
          <w:rFonts w:ascii="Walbaum Text" w:hAnsi="Walbaum Text"/>
        </w:rPr>
        <w:t>oard for insurance/inventory records.</w:t>
      </w:r>
    </w:p>
    <w:p w14:paraId="161B070C" w14:textId="77777777" w:rsidR="00C636E5" w:rsidRDefault="00C636E5">
      <w:pPr>
        <w:rPr>
          <w:rFonts w:ascii="Walbaum Text" w:hAnsi="Walbaum Text"/>
        </w:rPr>
      </w:pPr>
      <w:r w:rsidRPr="00C636E5">
        <w:rPr>
          <w:rFonts w:ascii="Walbaum Text" w:hAnsi="Walbaum Text"/>
          <w:b/>
          <w:bCs/>
        </w:rPr>
        <w:t>Correct attendance/minutes print</w:t>
      </w:r>
    </w:p>
    <w:p w14:paraId="46880952" w14:textId="25EA1E78" w:rsidR="00C636E5" w:rsidRDefault="00C636E5">
      <w:pPr>
        <w:rPr>
          <w:rFonts w:ascii="Walbaum Text" w:hAnsi="Walbaum Text"/>
        </w:rPr>
      </w:pPr>
      <w:r w:rsidRPr="00C636E5">
        <w:rPr>
          <w:rFonts w:ascii="Walbaum Text" w:hAnsi="Walbaum Text"/>
        </w:rPr>
        <w:t>Remove the incorrect attendance entry, reprint the minutes/attendance sheet with the correction, and distribute updated copies.</w:t>
      </w:r>
    </w:p>
    <w:p w14:paraId="456C2EBD" w14:textId="77777777" w:rsidR="003F610C" w:rsidRDefault="003F610C">
      <w:pPr>
        <w:rPr>
          <w:rFonts w:ascii="Walbaum Text" w:hAnsi="Walbaum Text"/>
        </w:rPr>
      </w:pPr>
      <w:r w:rsidRPr="003F610C">
        <w:rPr>
          <w:rFonts w:ascii="Walbaum Text" w:hAnsi="Walbaum Text"/>
          <w:b/>
          <w:bCs/>
        </w:rPr>
        <w:t>Overview</w:t>
      </w:r>
    </w:p>
    <w:p w14:paraId="6D9895F4" w14:textId="77777777" w:rsidR="003F610C" w:rsidRDefault="003F610C">
      <w:pPr>
        <w:rPr>
          <w:rFonts w:ascii="Walbaum Text" w:hAnsi="Walbaum Text"/>
        </w:rPr>
      </w:pPr>
      <w:r>
        <w:rPr>
          <w:rFonts w:ascii="Walbaum Text" w:hAnsi="Walbaum Text"/>
        </w:rPr>
        <w:t>K</w:t>
      </w:r>
      <w:r w:rsidRPr="003F610C">
        <w:rPr>
          <w:rFonts w:ascii="Walbaum Text" w:hAnsi="Walbaum Text"/>
        </w:rPr>
        <w:t xml:space="preserve">ey financial items: rental invoice $3,345/month, roller repair assessment </w:t>
      </w:r>
      <w:r w:rsidRPr="003F610C">
        <w:rPr>
          <w:rFonts w:ascii="Cambria Math" w:hAnsi="Cambria Math" w:cs="Cambria Math"/>
        </w:rPr>
        <w:t>≈</w:t>
      </w:r>
      <w:r w:rsidRPr="003F610C">
        <w:rPr>
          <w:rFonts w:ascii="Walbaum Text" w:hAnsi="Walbaum Text"/>
        </w:rPr>
        <w:t xml:space="preserve"> $13,000, potential legal costs discussed up to $30k</w:t>
      </w:r>
      <w:r w:rsidRPr="003F610C">
        <w:rPr>
          <w:rFonts w:ascii="Walbaum Text" w:hAnsi="Walbaum Text" w:cs="Walbaum Text"/>
        </w:rPr>
        <w:t>–</w:t>
      </w:r>
      <w:r w:rsidRPr="003F610C">
        <w:rPr>
          <w:rFonts w:ascii="Walbaum Text" w:hAnsi="Walbaum Text"/>
        </w:rPr>
        <w:t>$40k in lawyer fees for lawsuits.</w:t>
      </w:r>
    </w:p>
    <w:p w14:paraId="4A07DBF9" w14:textId="77777777" w:rsidR="003F610C" w:rsidRDefault="003F610C">
      <w:pPr>
        <w:rPr>
          <w:rFonts w:ascii="Walbaum Text" w:hAnsi="Walbaum Text"/>
        </w:rPr>
      </w:pPr>
      <w:r w:rsidRPr="003F610C">
        <w:rPr>
          <w:rFonts w:ascii="Walbaum Text" w:hAnsi="Walbaum Text"/>
        </w:rPr>
        <w:t>Decisions and follow-ups: verify oath/signature status for a board worker, obtain written quotes moving forward, prepare grant requests (deadline Sept 1 for some items), and place a veterans exemption question on the ballot (flat</w:t>
      </w:r>
      <w:r w:rsidRPr="003F610C">
        <w:rPr>
          <w:rFonts w:ascii="Walbaum Text" w:hAnsi="Walbaum Text"/>
        </w:rPr>
        <w:noBreakHyphen/>
        <w:t>rate preferred).</w:t>
      </w:r>
      <w:r w:rsidRPr="003F610C">
        <w:rPr>
          <w:rFonts w:ascii="Walbaum Text" w:hAnsi="Walbaum Text"/>
        </w:rPr>
        <w:br/>
      </w:r>
      <w:r w:rsidRPr="003F610C">
        <w:rPr>
          <w:rFonts w:ascii="Walbaum Text" w:hAnsi="Walbaum Text"/>
        </w:rPr>
        <w:br/>
      </w:r>
      <w:r w:rsidRPr="003F610C">
        <w:rPr>
          <w:rFonts w:ascii="Walbaum Text" w:hAnsi="Walbaum Text"/>
          <w:b/>
          <w:bCs/>
        </w:rPr>
        <w:t>Roller repair &amp; rental</w:t>
      </w:r>
    </w:p>
    <w:p w14:paraId="2A149BA1" w14:textId="77777777" w:rsidR="003F610C" w:rsidRDefault="003F610C">
      <w:pPr>
        <w:rPr>
          <w:rFonts w:ascii="Walbaum Text" w:hAnsi="Walbaum Text"/>
        </w:rPr>
      </w:pPr>
      <w:r w:rsidRPr="003F610C">
        <w:rPr>
          <w:rFonts w:ascii="Walbaum Text" w:hAnsi="Walbaum Text"/>
        </w:rPr>
        <w:t>Board reviewed status of a large roller: it was sent away for assessment/repair, parts from Germany were involved, and machine has been returned to service although a formal bill has not yet arrived.</w:t>
      </w:r>
    </w:p>
    <w:p w14:paraId="1B0D380F" w14:textId="77777777" w:rsidR="003F610C" w:rsidRDefault="003F610C">
      <w:pPr>
        <w:rPr>
          <w:rFonts w:ascii="Walbaum Text" w:hAnsi="Walbaum Text"/>
        </w:rPr>
      </w:pPr>
      <w:r w:rsidRPr="003F610C">
        <w:rPr>
          <w:rFonts w:ascii="Walbaum Text" w:hAnsi="Walbaum Text"/>
        </w:rPr>
        <w:t>Reported assessment/quote was around $13,000 (tariffs and shipping increased cost). Parts and tariff costs were noted as drivers.</w:t>
      </w:r>
    </w:p>
    <w:p w14:paraId="6E5E9062" w14:textId="77777777" w:rsidR="003F610C" w:rsidRDefault="003F610C">
      <w:pPr>
        <w:rPr>
          <w:rFonts w:ascii="Walbaum Text" w:hAnsi="Walbaum Text"/>
        </w:rPr>
      </w:pPr>
      <w:r w:rsidRPr="003F610C">
        <w:rPr>
          <w:rFonts w:ascii="Walbaum Text" w:hAnsi="Walbaum Text"/>
        </w:rPr>
        <w:t>Rental history: rental charges discussed earlier and recorded; current unpaid rental invoice identified and $3,345 figure referenced.</w:t>
      </w:r>
    </w:p>
    <w:p w14:paraId="5AFD4309" w14:textId="47F5E8FE" w:rsidR="003F610C" w:rsidRDefault="003F610C">
      <w:pPr>
        <w:rPr>
          <w:rFonts w:ascii="Walbaum Text" w:hAnsi="Walbaum Text"/>
        </w:rPr>
      </w:pPr>
      <w:r>
        <w:rPr>
          <w:rFonts w:ascii="Walbaum Text" w:hAnsi="Walbaum Text"/>
        </w:rPr>
        <w:t>Wait</w:t>
      </w:r>
      <w:r w:rsidRPr="003F610C">
        <w:rPr>
          <w:rFonts w:ascii="Walbaum Text" w:hAnsi="Walbaum Text"/>
        </w:rPr>
        <w:t xml:space="preserve"> for the official repair bill and formal written quote before final accounting; consider running payments through DA accounts and reconciling at year end if budget variances occur.</w:t>
      </w:r>
    </w:p>
    <w:p w14:paraId="4CDF7BAF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  <w:b/>
          <w:bCs/>
        </w:rPr>
        <w:lastRenderedPageBreak/>
        <w:t>Legal issues &amp; lawyer bills</w:t>
      </w:r>
    </w:p>
    <w:p w14:paraId="56E26FCE" w14:textId="77777777" w:rsidR="00F01F71" w:rsidRDefault="00F01F71">
      <w:pPr>
        <w:rPr>
          <w:rFonts w:ascii="Walbaum Text" w:hAnsi="Walbaum Text"/>
        </w:rPr>
      </w:pPr>
      <w:r>
        <w:rPr>
          <w:rFonts w:ascii="Walbaum Text" w:hAnsi="Walbaum Text"/>
        </w:rPr>
        <w:t>Baker petition</w:t>
      </w:r>
      <w:r w:rsidRPr="00F01F71">
        <w:rPr>
          <w:rFonts w:ascii="Walbaum Text" w:hAnsi="Walbaum Text"/>
        </w:rPr>
        <w:t xml:space="preserve"> filed then withdrew a claim that generated legal work; board described the process as costly and burdensome to taxpayers ($30k–$40k range cited as potential exposure).</w:t>
      </w:r>
    </w:p>
    <w:p w14:paraId="790DE829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Outlook:</w:t>
      </w:r>
      <w:r>
        <w:rPr>
          <w:rFonts w:ascii="Walbaum Text" w:hAnsi="Walbaum Text"/>
        </w:rPr>
        <w:t xml:space="preserve"> B</w:t>
      </w:r>
      <w:r w:rsidRPr="00F01F71">
        <w:rPr>
          <w:rFonts w:ascii="Walbaum Text" w:hAnsi="Walbaum Text"/>
        </w:rPr>
        <w:t>oard emphasized tighter control to avoid repeat expenses.</w:t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  <w:b/>
          <w:bCs/>
        </w:rPr>
        <w:t>Oath / Garrett Dupree issue</w:t>
      </w:r>
    </w:p>
    <w:p w14:paraId="6729EAF1" w14:textId="6BCCD5AC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Concern raised whether Garrett Dupree signed required oath when seated</w:t>
      </w:r>
      <w:r>
        <w:rPr>
          <w:rFonts w:ascii="Walbaum Text" w:hAnsi="Walbaum Text"/>
        </w:rPr>
        <w:t>.</w:t>
      </w:r>
    </w:p>
    <w:p w14:paraId="627AE8EA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 xml:space="preserve">Town lawyer previously advised Garrett </w:t>
      </w:r>
      <w:r>
        <w:rPr>
          <w:rFonts w:ascii="Walbaum Text" w:hAnsi="Walbaum Text"/>
        </w:rPr>
        <w:t xml:space="preserve">that he could attend meetings but not executive sessions </w:t>
      </w:r>
      <w:r w:rsidRPr="00F01F71">
        <w:rPr>
          <w:rFonts w:ascii="Walbaum Text" w:hAnsi="Walbaum Text"/>
        </w:rPr>
        <w:t>until his case was settled; no further lawyer communication received yet.</w:t>
      </w:r>
    </w:p>
    <w:p w14:paraId="7E02E980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Board agreed to confirm oath status, consult legal counsel, and coordinate next steps (possible certified letter or formal outreach if required).</w:t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  <w:b/>
          <w:bCs/>
        </w:rPr>
        <w:t>Equipment &amp; inventory (plate tamper, chipper)</w:t>
      </w:r>
    </w:p>
    <w:p w14:paraId="34274291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Insurance listing includes a plate tamper; members located it in the old shop by the tires and agreed to photograph and return it to central storage for inventory.</w:t>
      </w:r>
    </w:p>
    <w:p w14:paraId="413BD02F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Reports about a chipper and stone rake were discussed; crew members clarified who had custody and returned items as needed.</w:t>
      </w:r>
    </w:p>
    <w:p w14:paraId="27937215" w14:textId="77777777" w:rsidR="00F01F71" w:rsidRDefault="00F01F71">
      <w:pPr>
        <w:rPr>
          <w:rFonts w:ascii="Walbaum Text" w:hAnsi="Walbaum Text"/>
          <w:b/>
          <w:bCs/>
        </w:rPr>
      </w:pPr>
      <w:r w:rsidRPr="00F01F71">
        <w:rPr>
          <w:rFonts w:ascii="Walbaum Text" w:hAnsi="Walbaum Text"/>
        </w:rPr>
        <w:t>Action: photograph and verify inventory location to ensure coverage on insurance policy.</w:t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  <w:b/>
          <w:bCs/>
        </w:rPr>
        <w:t>Grants, equipment &amp; community event planning</w:t>
      </w:r>
    </w:p>
    <w:p w14:paraId="174F71D9" w14:textId="77777777" w:rsidR="00EB5A67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Small grants submitted (work</w:t>
      </w:r>
      <w:r w:rsidRPr="00F01F71">
        <w:rPr>
          <w:rFonts w:ascii="Walbaum Text" w:hAnsi="Walbaum Text"/>
        </w:rPr>
        <w:noBreakHyphen/>
        <w:t>zone safety supplies: cones, stop/slow signs, vests, signage standards) — approvals expected to supply safety gear.</w:t>
      </w:r>
    </w:p>
    <w:p w14:paraId="25917C7A" w14:textId="4DC846C2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lastRenderedPageBreak/>
        <w:t>Community Days scheduled Sept 19, 10:00–3:00 at Community Church; planned activities: chicken barbecue, wagon rides, petting zoo, corn</w:t>
      </w:r>
      <w:r w:rsidRPr="00F01F71">
        <w:rPr>
          <w:rFonts w:ascii="Walbaum Text" w:hAnsi="Walbaum Text"/>
        </w:rPr>
        <w:noBreakHyphen/>
        <w:t xml:space="preserve">hole tournament, </w:t>
      </w:r>
      <w:proofErr w:type="gramStart"/>
      <w:r w:rsidRPr="00F01F71">
        <w:rPr>
          <w:rFonts w:ascii="Walbaum Text" w:hAnsi="Walbaum Text"/>
        </w:rPr>
        <w:t>kids</w:t>
      </w:r>
      <w:proofErr w:type="gramEnd"/>
      <w:r w:rsidRPr="00F01F71">
        <w:rPr>
          <w:rFonts w:ascii="Walbaum Text" w:hAnsi="Walbaum Text"/>
        </w:rPr>
        <w:t xml:space="preserve"> games, quilt raffles, bake sale to raise funds for flagpoles.</w:t>
      </w:r>
    </w:p>
    <w:p w14:paraId="0DB29B04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Grant opportunities discussed for: standby generator for court, exhaust fans (bathrooms/post office), tents/chairs, and virtual</w:t>
      </w:r>
      <w:r w:rsidRPr="00F01F71">
        <w:rPr>
          <w:rFonts w:ascii="Walbaum Text" w:hAnsi="Walbaum Text"/>
        </w:rPr>
        <w:noBreakHyphen/>
        <w:t>hearing equipment. Some grants require the item to be usable by the court to qualify.</w:t>
      </w:r>
    </w:p>
    <w:p w14:paraId="6807657C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 xml:space="preserve">Deadline: certain grant paperwork needed by Sept 1; board </w:t>
      </w:r>
      <w:proofErr w:type="gramStart"/>
      <w:r w:rsidRPr="00F01F71">
        <w:rPr>
          <w:rFonts w:ascii="Walbaum Text" w:hAnsi="Walbaum Text"/>
        </w:rPr>
        <w:t>member</w:t>
      </w:r>
      <w:proofErr w:type="gramEnd"/>
      <w:r w:rsidRPr="00F01F71">
        <w:rPr>
          <w:rFonts w:ascii="Walbaum Text" w:hAnsi="Walbaum Text"/>
        </w:rPr>
        <w:t xml:space="preserve"> will prepare requests and seek a motion next month to submit.</w:t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  <w:b/>
          <w:bCs/>
        </w:rPr>
        <w:t>Veterans exemption / ballot item</w:t>
      </w:r>
    </w:p>
    <w:p w14:paraId="6CDE33CF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 xml:space="preserve">Board discussed offering a </w:t>
      </w:r>
      <w:proofErr w:type="gramStart"/>
      <w:r w:rsidRPr="00F01F71">
        <w:rPr>
          <w:rFonts w:ascii="Walbaum Text" w:hAnsi="Walbaum Text"/>
        </w:rPr>
        <w:t>veterans</w:t>
      </w:r>
      <w:proofErr w:type="gramEnd"/>
      <w:r w:rsidRPr="00F01F71">
        <w:rPr>
          <w:rFonts w:ascii="Walbaum Text" w:hAnsi="Walbaum Text"/>
        </w:rPr>
        <w:t xml:space="preserve"> tax exemption; complexity arises from multiple exemption formulas (service era, disability percent, Cold War, etc.).</w:t>
      </w:r>
    </w:p>
    <w:p w14:paraId="6BBB3573" w14:textId="77777777" w:rsidR="00250D83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 xml:space="preserve">Consensus preference: place a simple </w:t>
      </w:r>
      <w:proofErr w:type="gramStart"/>
      <w:r w:rsidRPr="00F01F71">
        <w:rPr>
          <w:rFonts w:ascii="Walbaum Text" w:hAnsi="Walbaum Text"/>
        </w:rPr>
        <w:t>flat</w:t>
      </w:r>
      <w:r w:rsidRPr="00F01F71">
        <w:rPr>
          <w:rFonts w:ascii="Walbaum Text" w:hAnsi="Walbaum Text"/>
        </w:rPr>
        <w:noBreakHyphen/>
        <w:t>rate</w:t>
      </w:r>
      <w:proofErr w:type="gramEnd"/>
      <w:r w:rsidRPr="00F01F71">
        <w:rPr>
          <w:rFonts w:ascii="Walbaum Text" w:hAnsi="Walbaum Text"/>
        </w:rPr>
        <w:t xml:space="preserve"> exemption (e.g., $200 for honorable discharge) on the ballot so the public decides; multiple items may be placed if within deadline constraints.</w:t>
      </w:r>
    </w:p>
    <w:p w14:paraId="4719516F" w14:textId="63515A81" w:rsidR="00250D83" w:rsidRDefault="00250D83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for proposal to be placed on ballot. </w:t>
      </w:r>
    </w:p>
    <w:p w14:paraId="7F4E2EE9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Roger Reep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756AA663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Mike Crandall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177E2D03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Crystal McCannon</w:t>
      </w:r>
      <w:r w:rsidRPr="00C636E5">
        <w:rPr>
          <w:rFonts w:ascii="Walbaum Text" w:hAnsi="Walbaum Text"/>
          <w:b/>
          <w:bCs/>
        </w:rPr>
        <w:tab/>
        <w:t>ABSENT</w:t>
      </w:r>
    </w:p>
    <w:p w14:paraId="5E91881B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Bill Deming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101F609C" w14:textId="77777777" w:rsidR="00250D83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Garrett Dupree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ABSENT</w:t>
      </w:r>
    </w:p>
    <w:p w14:paraId="27C3C4C0" w14:textId="77777777" w:rsidR="00250D83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</w:p>
    <w:p w14:paraId="2DC9EBA3" w14:textId="77777777" w:rsidR="00250D83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PASSED.</w:t>
      </w:r>
    </w:p>
    <w:p w14:paraId="0068503A" w14:textId="0A2E5044" w:rsidR="00F01F71" w:rsidRDefault="00F01F71" w:rsidP="00250D83">
      <w:pPr>
        <w:spacing w:after="0" w:line="240" w:lineRule="auto"/>
        <w:rPr>
          <w:rFonts w:ascii="Walbaum Text" w:hAnsi="Walbaum Text"/>
        </w:rPr>
      </w:pP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  <w:b/>
          <w:bCs/>
        </w:rPr>
        <w:t>Cemetery</w:t>
      </w:r>
      <w:r w:rsidR="00250D83">
        <w:rPr>
          <w:rFonts w:ascii="Walbaum Text" w:hAnsi="Walbaum Text"/>
          <w:b/>
          <w:bCs/>
        </w:rPr>
        <w:t xml:space="preserve"> / </w:t>
      </w:r>
      <w:r w:rsidRPr="00F01F71">
        <w:rPr>
          <w:rFonts w:ascii="Walbaum Text" w:hAnsi="Walbaum Text"/>
          <w:b/>
          <w:bCs/>
        </w:rPr>
        <w:t>tree safety</w:t>
      </w:r>
    </w:p>
    <w:p w14:paraId="25680EDE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Two cemetery trees identified as hazardous; one near a headstone (Colonel Williams) and a leaning pine could damage stones.</w:t>
      </w:r>
    </w:p>
    <w:p w14:paraId="57C2C120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 xml:space="preserve">Quote received for tree </w:t>
      </w:r>
      <w:proofErr w:type="gramStart"/>
      <w:r w:rsidRPr="00F01F71">
        <w:rPr>
          <w:rFonts w:ascii="Walbaum Text" w:hAnsi="Walbaum Text"/>
        </w:rPr>
        <w:t>removal</w:t>
      </w:r>
      <w:proofErr w:type="gramEnd"/>
      <w:r w:rsidRPr="00F01F71">
        <w:rPr>
          <w:rFonts w:ascii="Walbaum Text" w:hAnsi="Walbaum Text"/>
        </w:rPr>
        <w:t xml:space="preserve"> $1,800 to remove both; town and highway will need to coordinate removal logistics.</w:t>
      </w:r>
    </w:p>
    <w:p w14:paraId="2235BDFF" w14:textId="77777777" w:rsidR="00250D83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lastRenderedPageBreak/>
        <w:t>Board deferred action until required personnel (Crystal / others) can be present for vote/coordination.</w:t>
      </w:r>
    </w:p>
    <w:p w14:paraId="727DAE8A" w14:textId="6F9C8EFF" w:rsidR="00F01F71" w:rsidRDefault="00250D83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Dee Hill received quote from Display Sales for new </w:t>
      </w:r>
      <w:proofErr w:type="gramStart"/>
      <w:r>
        <w:rPr>
          <w:rFonts w:ascii="Walbaum Text" w:hAnsi="Walbaum Text"/>
        </w:rPr>
        <w:t>flag pole</w:t>
      </w:r>
      <w:proofErr w:type="gramEnd"/>
      <w:r>
        <w:rPr>
          <w:rFonts w:ascii="Walbaum Text" w:hAnsi="Walbaum Text"/>
        </w:rPr>
        <w:t xml:space="preserve"> for Fairview Cemetery. Because of the high cost, she will purchase from Home Depot. </w:t>
      </w:r>
      <w:r w:rsidR="00F01F71" w:rsidRPr="00F01F71">
        <w:rPr>
          <w:rFonts w:ascii="Walbaum Text" w:hAnsi="Walbaum Text"/>
        </w:rPr>
        <w:br/>
      </w:r>
      <w:r w:rsidR="00F01F71" w:rsidRPr="00F01F71">
        <w:rPr>
          <w:rFonts w:ascii="Walbaum Text" w:hAnsi="Walbaum Text"/>
        </w:rPr>
        <w:br/>
      </w:r>
      <w:r w:rsidR="00F01F71" w:rsidRPr="00F01F71">
        <w:rPr>
          <w:rFonts w:ascii="Walbaum Text" w:hAnsi="Walbaum Text"/>
          <w:b/>
          <w:bCs/>
        </w:rPr>
        <w:t>Building permits &amp; fees</w:t>
      </w:r>
    </w:p>
    <w:p w14:paraId="7966AEDA" w14:textId="77777777" w:rsidR="00F01F71" w:rsidRDefault="00F01F71">
      <w:pPr>
        <w:rPr>
          <w:rFonts w:ascii="Walbaum Text" w:hAnsi="Walbaum Text"/>
        </w:rPr>
      </w:pPr>
      <w:r>
        <w:rPr>
          <w:rFonts w:ascii="Walbaum Text" w:hAnsi="Walbaum Text"/>
        </w:rPr>
        <w:t>Brad Drake</w:t>
      </w:r>
      <w:r w:rsidRPr="00F01F71">
        <w:rPr>
          <w:rFonts w:ascii="Walbaum Text" w:hAnsi="Walbaum Text"/>
        </w:rPr>
        <w:t xml:space="preserve"> reported paying $260 for a barn permit and ~$200 for a standby generator permit; members expressed concern about permit costs for small property improvements.</w:t>
      </w:r>
    </w:p>
    <w:p w14:paraId="3485A0AB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 xml:space="preserve">Discussion about revenue generation for </w:t>
      </w:r>
      <w:proofErr w:type="gramStart"/>
      <w:r w:rsidRPr="00F01F71">
        <w:rPr>
          <w:rFonts w:ascii="Walbaum Text" w:hAnsi="Walbaum Text"/>
        </w:rPr>
        <w:t>town</w:t>
      </w:r>
      <w:proofErr w:type="gramEnd"/>
      <w:r w:rsidRPr="00F01F71">
        <w:rPr>
          <w:rFonts w:ascii="Walbaum Text" w:hAnsi="Walbaum Text"/>
        </w:rPr>
        <w:t xml:space="preserve"> (bingo, other community fundraisers) to offset permit/operational costs.</w:t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</w:rPr>
        <w:br/>
      </w:r>
      <w:r w:rsidRPr="00F01F71">
        <w:rPr>
          <w:rFonts w:ascii="Walbaum Text" w:hAnsi="Walbaum Text"/>
          <w:b/>
          <w:bCs/>
        </w:rPr>
        <w:t>Administrative &amp; operational items</w:t>
      </w:r>
    </w:p>
    <w:p w14:paraId="66FAED26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Attendance/minutes: corrections needed (</w:t>
      </w:r>
      <w:r>
        <w:rPr>
          <w:rFonts w:ascii="Walbaum Text" w:hAnsi="Walbaum Text"/>
        </w:rPr>
        <w:t>Linda Swan</w:t>
      </w:r>
      <w:r w:rsidRPr="00F01F71">
        <w:rPr>
          <w:rFonts w:ascii="Walbaum Text" w:hAnsi="Walbaum Text"/>
        </w:rPr>
        <w:t xml:space="preserve"> to be removed from prior minutes); clerk will reprint corrected attendance.</w:t>
      </w:r>
    </w:p>
    <w:p w14:paraId="4DD4EF32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>Code/compliance: bathrooms and other post</w:t>
      </w:r>
      <w:r w:rsidRPr="00F01F71">
        <w:rPr>
          <w:rFonts w:ascii="Walbaum Text" w:hAnsi="Walbaum Text"/>
        </w:rPr>
        <w:noBreakHyphen/>
        <w:t>office items must be brought up to code (exhaust fans needed).</w:t>
      </w:r>
    </w:p>
    <w:p w14:paraId="1C157E10" w14:textId="77777777" w:rsidR="00F01F71" w:rsidRDefault="00F01F71">
      <w:pPr>
        <w:rPr>
          <w:rFonts w:ascii="Walbaum Text" w:hAnsi="Walbaum Text"/>
        </w:rPr>
      </w:pPr>
      <w:r w:rsidRPr="00F01F71">
        <w:rPr>
          <w:rFonts w:ascii="Walbaum Text" w:hAnsi="Walbaum Text"/>
        </w:rPr>
        <w:t xml:space="preserve">Tire/hazardous waste collection ideas: county runs annual hazardous waste/tire day (charges apply: $2–$3/tire quoted); </w:t>
      </w:r>
      <w:r>
        <w:rPr>
          <w:rFonts w:ascii="Walbaum Text" w:hAnsi="Walbaum Text"/>
        </w:rPr>
        <w:t>B</w:t>
      </w:r>
      <w:r w:rsidRPr="00F01F71">
        <w:rPr>
          <w:rFonts w:ascii="Walbaum Text" w:hAnsi="Walbaum Text"/>
        </w:rPr>
        <w:t>oard expressed interest in exploring a one</w:t>
      </w:r>
      <w:r w:rsidRPr="00F01F71">
        <w:rPr>
          <w:rFonts w:ascii="Walbaum Text" w:hAnsi="Walbaum Text"/>
        </w:rPr>
        <w:noBreakHyphen/>
        <w:t>day local collection and to research costs.</w:t>
      </w:r>
    </w:p>
    <w:p w14:paraId="364E36F4" w14:textId="59537E5A" w:rsidR="00F01F71" w:rsidRDefault="00F01F71">
      <w:pPr>
        <w:rPr>
          <w:rFonts w:ascii="Walbaum Text" w:hAnsi="Walbaum Text"/>
        </w:rPr>
      </w:pPr>
      <w:r>
        <w:rPr>
          <w:rFonts w:ascii="Walbaum Text" w:hAnsi="Walbaum Text"/>
        </w:rPr>
        <w:t xml:space="preserve">Andy Olmetti in attendance inquiring about the $500 fee that he had to pay for the survey done on his property. Roger said he would speak with the Lawyer and get back to him. </w:t>
      </w:r>
    </w:p>
    <w:p w14:paraId="400020AE" w14:textId="40F07128" w:rsidR="00250D83" w:rsidRDefault="00250D83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 xml:space="preserve">Motion to pay General and Highway bills. </w:t>
      </w:r>
    </w:p>
    <w:p w14:paraId="5FCDB3AB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Roger Reep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71728933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Mike Crandall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520660D0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Crystal McCannon</w:t>
      </w:r>
      <w:r w:rsidRPr="00C636E5">
        <w:rPr>
          <w:rFonts w:ascii="Walbaum Text" w:hAnsi="Walbaum Text"/>
          <w:b/>
          <w:bCs/>
        </w:rPr>
        <w:tab/>
        <w:t>ABSENT</w:t>
      </w:r>
    </w:p>
    <w:p w14:paraId="59BCEBFE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Bill Deming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3FB666B6" w14:textId="77777777" w:rsidR="00250D83" w:rsidRPr="00C636E5" w:rsidRDefault="00250D83" w:rsidP="00250D83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Garrett Dupree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ABSENT</w:t>
      </w:r>
    </w:p>
    <w:p w14:paraId="0CD19855" w14:textId="5C425B0F" w:rsidR="00250D83" w:rsidRPr="00250D83" w:rsidRDefault="00250D83">
      <w:pPr>
        <w:rPr>
          <w:rFonts w:ascii="Walbaum Text" w:hAnsi="Walbaum Text"/>
          <w:b/>
          <w:bCs/>
        </w:rPr>
      </w:pPr>
      <w:r w:rsidRPr="00250D83">
        <w:rPr>
          <w:rFonts w:ascii="Walbaum Text" w:hAnsi="Walbaum Text"/>
          <w:b/>
          <w:bCs/>
        </w:rPr>
        <w:lastRenderedPageBreak/>
        <w:t>PASSED.</w:t>
      </w:r>
    </w:p>
    <w:p w14:paraId="0CBA54FE" w14:textId="37E0FC3B" w:rsidR="00250D83" w:rsidRDefault="00250D83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Motion to adjourn the meeting</w:t>
      </w:r>
      <w:r w:rsidR="00833B54">
        <w:rPr>
          <w:rFonts w:ascii="Walbaum Text" w:hAnsi="Walbaum Text"/>
          <w:b/>
          <w:bCs/>
        </w:rPr>
        <w:t xml:space="preserve">. </w:t>
      </w:r>
    </w:p>
    <w:p w14:paraId="7D0BC31E" w14:textId="77777777" w:rsidR="00833B54" w:rsidRPr="00C636E5" w:rsidRDefault="00833B54" w:rsidP="00833B54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Roger Reep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474955CD" w14:textId="77777777" w:rsidR="00833B54" w:rsidRPr="00C636E5" w:rsidRDefault="00833B54" w:rsidP="00833B54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Mike Crandall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636D75B5" w14:textId="77777777" w:rsidR="00833B54" w:rsidRPr="00C636E5" w:rsidRDefault="00833B54" w:rsidP="00833B54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Crystal McCannon</w:t>
      </w:r>
      <w:r w:rsidRPr="00C636E5">
        <w:rPr>
          <w:rFonts w:ascii="Walbaum Text" w:hAnsi="Walbaum Text"/>
          <w:b/>
          <w:bCs/>
        </w:rPr>
        <w:tab/>
        <w:t>ABSENT</w:t>
      </w:r>
    </w:p>
    <w:p w14:paraId="79499198" w14:textId="77777777" w:rsidR="00833B54" w:rsidRPr="00C636E5" w:rsidRDefault="00833B54" w:rsidP="00833B54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 xml:space="preserve">Bill Deming 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AYE</w:t>
      </w:r>
    </w:p>
    <w:p w14:paraId="16636331" w14:textId="77777777" w:rsidR="00833B54" w:rsidRPr="00C636E5" w:rsidRDefault="00833B54" w:rsidP="00833B54">
      <w:pPr>
        <w:spacing w:after="0" w:line="240" w:lineRule="auto"/>
        <w:rPr>
          <w:rFonts w:ascii="Walbaum Text" w:hAnsi="Walbaum Text"/>
          <w:b/>
          <w:bCs/>
        </w:rPr>
      </w:pPr>
      <w:r w:rsidRPr="00C636E5">
        <w:rPr>
          <w:rFonts w:ascii="Walbaum Text" w:hAnsi="Walbaum Text"/>
          <w:b/>
          <w:bCs/>
        </w:rPr>
        <w:t>Garrett Dupree</w:t>
      </w:r>
      <w:r w:rsidRPr="00C636E5">
        <w:rPr>
          <w:rFonts w:ascii="Walbaum Text" w:hAnsi="Walbaum Text"/>
          <w:b/>
          <w:bCs/>
        </w:rPr>
        <w:tab/>
      </w:r>
      <w:r w:rsidRPr="00C636E5">
        <w:rPr>
          <w:rFonts w:ascii="Walbaum Text" w:hAnsi="Walbaum Text"/>
          <w:b/>
          <w:bCs/>
        </w:rPr>
        <w:tab/>
        <w:t>ABSENT</w:t>
      </w:r>
    </w:p>
    <w:p w14:paraId="2F86547E" w14:textId="77777777" w:rsidR="00EB5A67" w:rsidRDefault="00EB5A67">
      <w:pPr>
        <w:rPr>
          <w:rFonts w:ascii="Walbaum Text" w:hAnsi="Walbaum Text"/>
          <w:b/>
          <w:bCs/>
        </w:rPr>
      </w:pPr>
    </w:p>
    <w:p w14:paraId="3C326EB0" w14:textId="79A44F62" w:rsidR="00833B54" w:rsidRDefault="00833B54">
      <w:pPr>
        <w:rPr>
          <w:rFonts w:ascii="Walbaum Text" w:hAnsi="Walbaum Text"/>
          <w:b/>
          <w:bCs/>
        </w:rPr>
      </w:pPr>
      <w:r>
        <w:rPr>
          <w:rFonts w:ascii="Walbaum Text" w:hAnsi="Walbaum Text"/>
          <w:b/>
          <w:bCs/>
        </w:rPr>
        <w:t>PASSED.</w:t>
      </w:r>
    </w:p>
    <w:p w14:paraId="11E198EB" w14:textId="2601D13E" w:rsidR="00833B54" w:rsidRPr="00833B54" w:rsidRDefault="00833B54">
      <w:pPr>
        <w:rPr>
          <w:rFonts w:ascii="Walbaum Text" w:hAnsi="Walbaum Text"/>
          <w:b/>
          <w:bCs/>
          <w:u w:val="single"/>
        </w:rPr>
      </w:pPr>
      <w:r>
        <w:rPr>
          <w:rFonts w:ascii="Walbaum Text" w:hAnsi="Walbaum Text"/>
          <w:b/>
          <w:bCs/>
        </w:rPr>
        <w:t xml:space="preserve">Respectfully submitted:   </w:t>
      </w:r>
      <w:r w:rsidRPr="00833B54">
        <w:rPr>
          <w:rFonts w:ascii="Walbaum Text" w:hAnsi="Walbaum Text"/>
          <w:b/>
          <w:bCs/>
          <w:u w:val="single"/>
        </w:rPr>
        <w:t>Callie Perry, Lindley Town Clerk</w:t>
      </w:r>
    </w:p>
    <w:sectPr w:rsidR="00833B54" w:rsidRPr="00833B54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4BC9" w14:textId="77777777" w:rsidR="00501E24" w:rsidRDefault="00501E24" w:rsidP="008670CF">
      <w:pPr>
        <w:spacing w:after="0" w:line="240" w:lineRule="auto"/>
      </w:pPr>
      <w:r>
        <w:separator/>
      </w:r>
    </w:p>
  </w:endnote>
  <w:endnote w:type="continuationSeparator" w:id="0">
    <w:p w14:paraId="04524B44" w14:textId="77777777" w:rsidR="00501E24" w:rsidRDefault="00501E24" w:rsidP="0086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04224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F5A1F7" w14:textId="260881BD" w:rsidR="00EB5A67" w:rsidRDefault="00EB5A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6F9C8B" w14:textId="77777777" w:rsidR="00EB5A67" w:rsidRDefault="00EB5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DC843" w14:textId="77777777" w:rsidR="00501E24" w:rsidRDefault="00501E24" w:rsidP="008670CF">
      <w:pPr>
        <w:spacing w:after="0" w:line="240" w:lineRule="auto"/>
      </w:pPr>
      <w:r>
        <w:separator/>
      </w:r>
    </w:p>
  </w:footnote>
  <w:footnote w:type="continuationSeparator" w:id="0">
    <w:p w14:paraId="3EB0759F" w14:textId="77777777" w:rsidR="00501E24" w:rsidRDefault="00501E24" w:rsidP="00867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879AE" w14:textId="77777777" w:rsidR="008670CF" w:rsidRPr="00806ABB" w:rsidRDefault="008670CF" w:rsidP="008670C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TOWN BOARD MEETING</w:t>
    </w:r>
  </w:p>
  <w:p w14:paraId="47410AD0" w14:textId="77777777" w:rsidR="008670CF" w:rsidRPr="00806ABB" w:rsidRDefault="008670CF" w:rsidP="008670C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>LINDLEY TOWN HALL, 637 COUNTY ROUTE 115, LINDLEY, NY 14858</w:t>
    </w:r>
  </w:p>
  <w:p w14:paraId="2548981E" w14:textId="32F88EAC" w:rsidR="008670CF" w:rsidRPr="00806ABB" w:rsidRDefault="008670CF" w:rsidP="008670CF">
    <w:pPr>
      <w:pStyle w:val="Header"/>
      <w:jc w:val="center"/>
      <w:rPr>
        <w:rFonts w:ascii="Walbaum Text" w:hAnsi="Walbaum Text"/>
        <w:b/>
        <w:bCs/>
        <w:sz w:val="22"/>
        <w:szCs w:val="22"/>
      </w:rPr>
    </w:pPr>
    <w:r>
      <w:rPr>
        <w:rFonts w:ascii="Walbaum Text" w:hAnsi="Walbaum Text"/>
        <w:b/>
        <w:bCs/>
        <w:sz w:val="22"/>
        <w:szCs w:val="22"/>
      </w:rPr>
      <w:t>JULY 8, 2026</w:t>
    </w:r>
  </w:p>
  <w:p w14:paraId="6D008678" w14:textId="77777777" w:rsidR="008670CF" w:rsidRPr="00806ABB" w:rsidRDefault="008670CF" w:rsidP="008670CF">
    <w:pPr>
      <w:pStyle w:val="Header"/>
      <w:pBdr>
        <w:bottom w:val="single" w:sz="12" w:space="1" w:color="auto"/>
      </w:pBdr>
      <w:jc w:val="center"/>
      <w:rPr>
        <w:rFonts w:ascii="Walbaum Text" w:hAnsi="Walbaum Text"/>
        <w:b/>
        <w:bCs/>
        <w:sz w:val="22"/>
        <w:szCs w:val="22"/>
      </w:rPr>
    </w:pPr>
    <w:r w:rsidRPr="00806ABB">
      <w:rPr>
        <w:rFonts w:ascii="Walbaum Text" w:hAnsi="Walbaum Text"/>
        <w:b/>
        <w:bCs/>
        <w:sz w:val="22"/>
        <w:szCs w:val="22"/>
      </w:rPr>
      <w:t xml:space="preserve">OFFICIAL MINUTES HELD AT THE TOWN CLERK’S OFFICE </w:t>
    </w:r>
  </w:p>
  <w:p w14:paraId="193DD691" w14:textId="77777777" w:rsidR="008670CF" w:rsidRDefault="008670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CF"/>
    <w:rsid w:val="001263EB"/>
    <w:rsid w:val="00250D83"/>
    <w:rsid w:val="003F610C"/>
    <w:rsid w:val="00501E24"/>
    <w:rsid w:val="00833B54"/>
    <w:rsid w:val="008670CF"/>
    <w:rsid w:val="009F473C"/>
    <w:rsid w:val="00C636E5"/>
    <w:rsid w:val="00DA4265"/>
    <w:rsid w:val="00EB5A67"/>
    <w:rsid w:val="00F0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A8CDC"/>
  <w15:chartTrackingRefBased/>
  <w15:docId w15:val="{4FE6BCDD-B72F-4C2B-A8E4-55955EA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0CF"/>
  </w:style>
  <w:style w:type="paragraph" w:styleId="Heading1">
    <w:name w:val="heading 1"/>
    <w:basedOn w:val="Normal"/>
    <w:next w:val="Normal"/>
    <w:link w:val="Heading1Char"/>
    <w:uiPriority w:val="9"/>
    <w:qFormat/>
    <w:rsid w:val="00867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0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7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7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0CF"/>
  </w:style>
  <w:style w:type="paragraph" w:styleId="Footer">
    <w:name w:val="footer"/>
    <w:basedOn w:val="Normal"/>
    <w:link w:val="FooterChar"/>
    <w:uiPriority w:val="99"/>
    <w:unhideWhenUsed/>
    <w:rsid w:val="00867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1151</Words>
  <Characters>6518</Characters>
  <Application>Microsoft Office Word</Application>
  <DocSecurity>0</DocSecurity>
  <Lines>434</Lines>
  <Paragraphs>365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Perry</dc:creator>
  <cp:keywords/>
  <dc:description/>
  <cp:lastModifiedBy>Callie Perry</cp:lastModifiedBy>
  <cp:revision>5</cp:revision>
  <cp:lastPrinted>2026-08-12T15:46:00Z</cp:lastPrinted>
  <dcterms:created xsi:type="dcterms:W3CDTF">2026-07-28T15:32:00Z</dcterms:created>
  <dcterms:modified xsi:type="dcterms:W3CDTF">2026-08-12T15:53:00Z</dcterms:modified>
</cp:coreProperties>
</file>